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DC47" w14:textId="77777777" w:rsidR="00225A8C" w:rsidRDefault="00225A8C" w:rsidP="00225A8C">
      <w:pPr>
        <w:spacing w:before="120" w:after="120" w:line="462" w:lineRule="atLeast"/>
        <w:ind w:left="-75" w:right="-75"/>
        <w:jc w:val="center"/>
        <w:outlineLvl w:val="2"/>
        <w:rPr>
          <w:rFonts w:ascii="Times New Roman" w:eastAsia="Times New Roman" w:hAnsi="Times New Roman" w:cs="Times New Roman"/>
          <w:caps/>
          <w:color w:val="000000" w:themeColor="text1"/>
          <w:sz w:val="28"/>
          <w:szCs w:val="28"/>
          <w:u w:val="single"/>
          <w:lang w:val="en-IN" w:eastAsia="en-IN"/>
        </w:rPr>
      </w:pPr>
      <w:r w:rsidRPr="008C5813">
        <w:rPr>
          <w:rFonts w:ascii="Times New Roman" w:eastAsia="Times New Roman" w:hAnsi="Times New Roman" w:cs="Times New Roman"/>
          <w:color w:val="000000" w:themeColor="text1"/>
          <w:sz w:val="28"/>
          <w:szCs w:val="28"/>
          <w:u w:val="single"/>
          <w:lang w:val="en-IN" w:eastAsia="en-IN"/>
        </w:rPr>
        <w:t>Preparation of abstract</w:t>
      </w:r>
      <w:r>
        <w:rPr>
          <w:rFonts w:ascii="Times New Roman" w:eastAsia="Times New Roman" w:hAnsi="Times New Roman" w:cs="Times New Roman"/>
          <w:color w:val="000000" w:themeColor="text1"/>
          <w:sz w:val="28"/>
          <w:szCs w:val="28"/>
          <w:u w:val="single"/>
          <w:lang w:val="en-IN" w:eastAsia="en-IN"/>
        </w:rPr>
        <w:t xml:space="preserve"> for postgraduate</w:t>
      </w:r>
      <w:r w:rsidRPr="00FD783A">
        <w:rPr>
          <w:rFonts w:ascii="Times New Roman" w:eastAsia="Times New Roman" w:hAnsi="Times New Roman" w:cs="Times New Roman"/>
          <w:color w:val="000000" w:themeColor="text1"/>
          <w:sz w:val="28"/>
          <w:szCs w:val="28"/>
          <w:u w:val="single"/>
          <w:lang w:val="en-IN" w:eastAsia="en-IN"/>
        </w:rPr>
        <w:t xml:space="preserve"> thesis</w:t>
      </w:r>
      <w:r>
        <w:rPr>
          <w:rFonts w:ascii="Times New Roman" w:eastAsia="Times New Roman" w:hAnsi="Times New Roman" w:cs="Times New Roman"/>
          <w:color w:val="000000" w:themeColor="text1"/>
          <w:sz w:val="28"/>
          <w:szCs w:val="28"/>
          <w:u w:val="single"/>
          <w:lang w:val="en-IN" w:eastAsia="en-IN"/>
        </w:rPr>
        <w:t>-based</w:t>
      </w:r>
      <w:r w:rsidRPr="00FD783A">
        <w:rPr>
          <w:rFonts w:ascii="Times New Roman" w:eastAsia="Times New Roman" w:hAnsi="Times New Roman" w:cs="Times New Roman"/>
          <w:color w:val="000000" w:themeColor="text1"/>
          <w:sz w:val="28"/>
          <w:szCs w:val="28"/>
          <w:u w:val="single"/>
          <w:lang w:val="en-IN" w:eastAsia="en-IN"/>
        </w:rPr>
        <w:t xml:space="preserve"> award paper at</w:t>
      </w:r>
    </w:p>
    <w:p w14:paraId="4AA43CF9" w14:textId="296E8FEB" w:rsidR="008C5813" w:rsidRPr="00883AEA" w:rsidRDefault="00225A8C" w:rsidP="00225A8C">
      <w:pPr>
        <w:spacing w:before="120" w:after="120" w:line="462" w:lineRule="atLeast"/>
        <w:ind w:left="-75" w:right="-75"/>
        <w:jc w:val="center"/>
        <w:outlineLvl w:val="2"/>
        <w:rPr>
          <w:rFonts w:ascii="Times New Roman" w:eastAsia="Times New Roman" w:hAnsi="Times New Roman" w:cs="Times New Roman"/>
          <w:b/>
          <w:color w:val="333333"/>
          <w:sz w:val="21"/>
          <w:szCs w:val="21"/>
          <w:lang w:val="en-IN" w:eastAsia="en-IN"/>
        </w:rPr>
      </w:pPr>
      <w:r w:rsidRPr="00883AEA">
        <w:rPr>
          <w:rFonts w:ascii="Times New Roman" w:eastAsia="Times New Roman" w:hAnsi="Times New Roman" w:cs="Times New Roman"/>
          <w:b/>
          <w:caps/>
          <w:color w:val="000000" w:themeColor="text1"/>
          <w:sz w:val="28"/>
          <w:szCs w:val="28"/>
          <w:u w:val="single"/>
          <w:lang w:val="en-IN" w:eastAsia="en-IN"/>
        </w:rPr>
        <w:t xml:space="preserve">MID </w:t>
      </w:r>
      <w:r w:rsidR="00826AA6" w:rsidRPr="00883AEA">
        <w:rPr>
          <w:rFonts w:ascii="Times New Roman" w:eastAsia="Times New Roman" w:hAnsi="Times New Roman" w:cs="Times New Roman"/>
          <w:b/>
          <w:caps/>
          <w:color w:val="000000" w:themeColor="text1"/>
          <w:sz w:val="28"/>
          <w:szCs w:val="28"/>
          <w:u w:val="single"/>
          <w:lang w:val="en-IN" w:eastAsia="en-IN"/>
        </w:rPr>
        <w:t>DERMACON 202</w:t>
      </w:r>
      <w:r w:rsidR="00551387">
        <w:rPr>
          <w:rFonts w:ascii="Times New Roman" w:eastAsia="Times New Roman" w:hAnsi="Times New Roman" w:cs="Times New Roman"/>
          <w:b/>
          <w:caps/>
          <w:color w:val="000000" w:themeColor="text1"/>
          <w:sz w:val="28"/>
          <w:szCs w:val="28"/>
          <w:u w:val="single"/>
          <w:lang w:val="en-IN" w:eastAsia="en-IN"/>
        </w:rPr>
        <w:t>2</w:t>
      </w:r>
      <w:r w:rsidR="008C5813" w:rsidRPr="00883AEA">
        <w:rPr>
          <w:rFonts w:ascii="Times New Roman" w:eastAsia="Times New Roman" w:hAnsi="Times New Roman" w:cs="Times New Roman"/>
          <w:b/>
          <w:color w:val="333333"/>
          <w:sz w:val="21"/>
          <w:szCs w:val="21"/>
          <w:lang w:val="en-IN" w:eastAsia="en-IN"/>
        </w:rPr>
        <w:t> </w:t>
      </w:r>
    </w:p>
    <w:p w14:paraId="19C40A9B" w14:textId="77777777" w:rsidR="008C5813" w:rsidRPr="00924BEE"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All abstracts must be submitted in English- Times New </w:t>
      </w:r>
      <w:r w:rsidRPr="00924BEE">
        <w:rPr>
          <w:rFonts w:ascii="Times New Roman" w:eastAsia="Times New Roman" w:hAnsi="Times New Roman" w:cs="Times New Roman"/>
          <w:color w:val="333333"/>
          <w:sz w:val="24"/>
          <w:szCs w:val="24"/>
          <w:lang w:val="en-IN" w:eastAsia="en-IN"/>
        </w:rPr>
        <w:t>Roman</w:t>
      </w:r>
      <w:r w:rsidR="00924BEE" w:rsidRPr="00924BEE">
        <w:rPr>
          <w:rFonts w:ascii="Times New Roman" w:eastAsia="Times New Roman" w:hAnsi="Times New Roman" w:cs="Times New Roman"/>
          <w:color w:val="333333"/>
          <w:sz w:val="24"/>
          <w:szCs w:val="24"/>
          <w:lang w:val="en-IN" w:eastAsia="en-IN"/>
        </w:rPr>
        <w:t xml:space="preserve"> and with a</w:t>
      </w:r>
      <w:r w:rsidR="00924BEE" w:rsidRPr="00924BEE">
        <w:rPr>
          <w:rFonts w:ascii="Times New Roman" w:hAnsi="Times New Roman" w:cs="Times New Roman"/>
          <w:color w:val="222222"/>
          <w:sz w:val="24"/>
          <w:szCs w:val="24"/>
        </w:rPr>
        <w:t xml:space="preserve"> font size of 12</w:t>
      </w:r>
      <w:r w:rsidRPr="00924BEE">
        <w:rPr>
          <w:rFonts w:ascii="Times New Roman" w:eastAsia="Times New Roman" w:hAnsi="Times New Roman" w:cs="Times New Roman"/>
          <w:color w:val="333333"/>
          <w:sz w:val="24"/>
          <w:szCs w:val="24"/>
          <w:lang w:val="en-IN" w:eastAsia="en-IN"/>
        </w:rPr>
        <w:t xml:space="preserve">. To ensure blinded review-no identifying features such as names of hospitals, medical colleges, clinics or places may be listed in the title or text of the abstract. </w:t>
      </w:r>
    </w:p>
    <w:p w14:paraId="10D7903D" w14:textId="62EBA646"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Do not include the names of authors either. </w:t>
      </w:r>
    </w:p>
    <w:p w14:paraId="38C522EB" w14:textId="77777777" w:rsidR="008C5813" w:rsidRPr="00DD47D7"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sidRPr="00DD47D7">
        <w:rPr>
          <w:rFonts w:ascii="Times New Roman" w:eastAsia="Times New Roman" w:hAnsi="Times New Roman" w:cs="Times New Roman"/>
          <w:color w:val="333333"/>
          <w:sz w:val="24"/>
          <w:szCs w:val="24"/>
          <w:lang w:val="en-IN" w:eastAsia="en-IN"/>
        </w:rPr>
        <w:t>The material in the abstract must be original and not previously published.</w:t>
      </w:r>
    </w:p>
    <w:p w14:paraId="7DD9520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No late submissions will be accepted.</w:t>
      </w:r>
    </w:p>
    <w:p w14:paraId="152CF3BF"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title should be as brief as possible but long enough to clearly indicate the nature of the study. Abbreviations must not be used in the title. The title should not be written entirely in capital letters.</w:t>
      </w:r>
    </w:p>
    <w:p w14:paraId="788F9D2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The abstract </w:t>
      </w:r>
      <w:r w:rsidR="00225A8C">
        <w:rPr>
          <w:rFonts w:ascii="Times New Roman" w:eastAsia="Times New Roman" w:hAnsi="Times New Roman" w:cs="Times New Roman"/>
          <w:color w:val="333333"/>
          <w:sz w:val="24"/>
          <w:szCs w:val="24"/>
          <w:lang w:val="en-IN" w:eastAsia="en-IN"/>
        </w:rPr>
        <w:t xml:space="preserve">should be </w:t>
      </w:r>
      <w:r>
        <w:rPr>
          <w:rFonts w:ascii="Times New Roman" w:eastAsia="Times New Roman" w:hAnsi="Times New Roman" w:cs="Times New Roman"/>
          <w:color w:val="333333"/>
          <w:sz w:val="24"/>
          <w:szCs w:val="24"/>
          <w:lang w:val="en-IN" w:eastAsia="en-IN"/>
        </w:rPr>
        <w:t xml:space="preserve">limited to 350 words </w:t>
      </w:r>
    </w:p>
    <w:p w14:paraId="388CFF44"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Structure your abstract </w:t>
      </w:r>
      <w:r w:rsidR="00225A8C">
        <w:rPr>
          <w:rFonts w:ascii="Times New Roman" w:eastAsia="Times New Roman" w:hAnsi="Times New Roman" w:cs="Times New Roman"/>
          <w:color w:val="333333"/>
          <w:sz w:val="24"/>
          <w:szCs w:val="24"/>
          <w:lang w:val="en-IN" w:eastAsia="en-IN"/>
        </w:rPr>
        <w:t xml:space="preserve">in </w:t>
      </w:r>
      <w:r>
        <w:rPr>
          <w:rFonts w:ascii="Times New Roman" w:eastAsia="Times New Roman" w:hAnsi="Times New Roman" w:cs="Times New Roman"/>
          <w:color w:val="333333"/>
          <w:sz w:val="24"/>
          <w:szCs w:val="24"/>
          <w:lang w:val="en-IN" w:eastAsia="en-IN"/>
        </w:rPr>
        <w:t>the following subheadings</w:t>
      </w:r>
    </w:p>
    <w:p w14:paraId="1429B7BC"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Background</w:t>
      </w:r>
    </w:p>
    <w:p w14:paraId="1F7A6D95"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Aims &amp;</w:t>
      </w:r>
      <w:r w:rsidR="00225A8C">
        <w:rPr>
          <w:rFonts w:ascii="Times New Roman" w:eastAsia="Times New Roman" w:hAnsi="Times New Roman" w:cs="Times New Roman"/>
          <w:color w:val="333333"/>
          <w:sz w:val="24"/>
          <w:szCs w:val="24"/>
          <w:lang w:val="en-IN" w:eastAsia="en-IN"/>
        </w:rPr>
        <w:t>o</w:t>
      </w:r>
      <w:r>
        <w:rPr>
          <w:rFonts w:ascii="Times New Roman" w:eastAsia="Times New Roman" w:hAnsi="Times New Roman" w:cs="Times New Roman"/>
          <w:color w:val="333333"/>
          <w:sz w:val="24"/>
          <w:szCs w:val="24"/>
          <w:lang w:val="en-IN" w:eastAsia="en-IN"/>
        </w:rPr>
        <w:t>bjectives</w:t>
      </w:r>
    </w:p>
    <w:p w14:paraId="36CAAF24" w14:textId="168A54F3" w:rsidR="008C5813" w:rsidRPr="005C02AE"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sidRPr="005C02AE">
        <w:rPr>
          <w:rFonts w:ascii="Times New Roman" w:eastAsia="Times New Roman" w:hAnsi="Times New Roman" w:cs="Times New Roman"/>
          <w:color w:val="333333"/>
          <w:sz w:val="24"/>
          <w:szCs w:val="24"/>
          <w:lang w:val="en-IN" w:eastAsia="en-IN"/>
        </w:rPr>
        <w:t>Materials &amp;</w:t>
      </w:r>
      <w:r w:rsidR="00CA6746" w:rsidRPr="005C02AE">
        <w:rPr>
          <w:rFonts w:ascii="Times New Roman" w:eastAsia="Times New Roman" w:hAnsi="Times New Roman" w:cs="Times New Roman"/>
          <w:color w:val="333333"/>
          <w:sz w:val="24"/>
          <w:szCs w:val="24"/>
          <w:lang w:val="en-IN" w:eastAsia="en-IN"/>
        </w:rPr>
        <w:t xml:space="preserve"> </w:t>
      </w:r>
      <w:r w:rsidR="00225A8C" w:rsidRPr="005C02AE">
        <w:rPr>
          <w:rFonts w:ascii="Times New Roman" w:eastAsia="Times New Roman" w:hAnsi="Times New Roman" w:cs="Times New Roman"/>
          <w:color w:val="333333"/>
          <w:sz w:val="24"/>
          <w:szCs w:val="24"/>
          <w:lang w:val="en-IN" w:eastAsia="en-IN"/>
        </w:rPr>
        <w:t>m</w:t>
      </w:r>
      <w:r w:rsidRPr="005C02AE">
        <w:rPr>
          <w:rFonts w:ascii="Times New Roman" w:eastAsia="Times New Roman" w:hAnsi="Times New Roman" w:cs="Times New Roman"/>
          <w:color w:val="333333"/>
          <w:sz w:val="24"/>
          <w:szCs w:val="24"/>
          <w:lang w:val="en-IN" w:eastAsia="en-IN"/>
        </w:rPr>
        <w:t xml:space="preserve">ethods: </w:t>
      </w:r>
      <w:r w:rsidR="001B15DA" w:rsidRPr="005C02AE">
        <w:rPr>
          <w:rFonts w:ascii="Times New Roman" w:hAnsi="Times New Roman" w:cs="Times New Roman"/>
          <w:color w:val="222222"/>
          <w:sz w:val="24"/>
          <w:szCs w:val="24"/>
          <w:shd w:val="clear" w:color="auto" w:fill="FFFFFF"/>
        </w:rPr>
        <w:t>Describe the study design, selection of study participants, calculation of sample size, and interventions/ investigations done precisely.</w:t>
      </w:r>
    </w:p>
    <w:p w14:paraId="18ADD2E5"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Results: Describe your results in a logical sequence</w:t>
      </w:r>
    </w:p>
    <w:p w14:paraId="5F80545C"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Conclusions: Emphasise new and important aspects of the study and conclusions that are drawn from them</w:t>
      </w:r>
    </w:p>
    <w:p w14:paraId="59313DF7"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Limitations</w:t>
      </w:r>
    </w:p>
    <w:p w14:paraId="5122FFD3"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Conflict of interest: Declaration of conflict of interest is mandatory</w:t>
      </w:r>
    </w:p>
    <w:p w14:paraId="46BD2C5A" w14:textId="77777777" w:rsidR="008C5813" w:rsidRDefault="008C5813" w:rsidP="00924BEE">
      <w:pPr>
        <w:numPr>
          <w:ilvl w:val="0"/>
          <w:numId w:val="3"/>
        </w:numPr>
        <w:shd w:val="clear" w:color="auto" w:fill="FFFFFF"/>
        <w:spacing w:after="0" w:line="420" w:lineRule="atLeast"/>
        <w:jc w:val="both"/>
        <w:rPr>
          <w:rFonts w:ascii="Times New Roman" w:eastAsia="Times New Roman" w:hAnsi="Times New Roman" w:cs="Times New Roman"/>
          <w:color w:val="444349"/>
          <w:sz w:val="24"/>
          <w:szCs w:val="24"/>
        </w:rPr>
      </w:pPr>
      <w:r>
        <w:rPr>
          <w:rFonts w:ascii="Times New Roman" w:eastAsia="Times New Roman" w:hAnsi="Times New Roman" w:cs="Times New Roman"/>
          <w:color w:val="444349"/>
          <w:sz w:val="24"/>
          <w:szCs w:val="24"/>
        </w:rPr>
        <w:t>No references, graphs, figures or tables are needed with abstract submission.</w:t>
      </w:r>
    </w:p>
    <w:p w14:paraId="625B455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Check spelling and grammar carefully. </w:t>
      </w:r>
    </w:p>
    <w:p w14:paraId="3A3D65E6" w14:textId="27144DD1" w:rsidR="007013B9" w:rsidRPr="007013B9" w:rsidRDefault="008C5813" w:rsidP="007013B9">
      <w:pPr>
        <w:numPr>
          <w:ilvl w:val="0"/>
          <w:numId w:val="3"/>
        </w:numPr>
        <w:shd w:val="clear" w:color="auto" w:fill="FFFFFF"/>
        <w:spacing w:after="0" w:line="420" w:lineRule="atLeast"/>
        <w:jc w:val="both"/>
      </w:pPr>
      <w:r>
        <w:rPr>
          <w:rFonts w:ascii="Times New Roman" w:eastAsia="Times New Roman" w:hAnsi="Times New Roman" w:cs="Times New Roman"/>
          <w:color w:val="444349"/>
          <w:sz w:val="24"/>
          <w:szCs w:val="24"/>
        </w:rPr>
        <w:t xml:space="preserve">The Academy will review the abstracts &amp; the acceptance will be communicated to the presenting author and the guide by </w:t>
      </w:r>
      <w:r w:rsidR="007013B9">
        <w:rPr>
          <w:rFonts w:ascii="Times New Roman" w:eastAsia="Times New Roman" w:hAnsi="Times New Roman" w:cs="Times New Roman"/>
          <w:b/>
          <w:color w:val="444349"/>
          <w:sz w:val="24"/>
          <w:szCs w:val="24"/>
        </w:rPr>
        <w:t>Ju</w:t>
      </w:r>
      <w:r w:rsidR="003A7BCF">
        <w:rPr>
          <w:rFonts w:ascii="Times New Roman" w:eastAsia="Times New Roman" w:hAnsi="Times New Roman" w:cs="Times New Roman"/>
          <w:b/>
          <w:color w:val="444349"/>
          <w:sz w:val="24"/>
          <w:szCs w:val="24"/>
        </w:rPr>
        <w:t>ly</w:t>
      </w:r>
      <w:r w:rsidR="007013B9">
        <w:rPr>
          <w:rFonts w:ascii="Times New Roman" w:eastAsia="Times New Roman" w:hAnsi="Times New Roman" w:cs="Times New Roman"/>
          <w:b/>
          <w:color w:val="444349"/>
          <w:sz w:val="24"/>
          <w:szCs w:val="24"/>
        </w:rPr>
        <w:t xml:space="preserve"> </w:t>
      </w:r>
      <w:r w:rsidR="003A7BCF">
        <w:rPr>
          <w:rFonts w:ascii="Times New Roman" w:eastAsia="Times New Roman" w:hAnsi="Times New Roman" w:cs="Times New Roman"/>
          <w:b/>
          <w:color w:val="444349"/>
          <w:sz w:val="24"/>
          <w:szCs w:val="24"/>
        </w:rPr>
        <w:t>0</w:t>
      </w:r>
      <w:r w:rsidR="007013B9">
        <w:rPr>
          <w:rFonts w:ascii="Times New Roman" w:eastAsia="Times New Roman" w:hAnsi="Times New Roman" w:cs="Times New Roman"/>
          <w:b/>
          <w:color w:val="444349"/>
          <w:sz w:val="24"/>
          <w:szCs w:val="24"/>
        </w:rPr>
        <w:t>5, 202</w:t>
      </w:r>
      <w:r w:rsidR="003A7BCF">
        <w:rPr>
          <w:rFonts w:ascii="Times New Roman" w:eastAsia="Times New Roman" w:hAnsi="Times New Roman" w:cs="Times New Roman"/>
          <w:b/>
          <w:color w:val="444349"/>
          <w:sz w:val="24"/>
          <w:szCs w:val="24"/>
        </w:rPr>
        <w:t>2</w:t>
      </w:r>
    </w:p>
    <w:p w14:paraId="7222FFDA" w14:textId="3B2EC8B0" w:rsidR="007013B9" w:rsidRPr="008C5813" w:rsidRDefault="007013B9" w:rsidP="001B15DA">
      <w:pPr>
        <w:spacing w:line="480" w:lineRule="auto"/>
        <w:jc w:val="both"/>
      </w:pPr>
    </w:p>
    <w:sectPr w:rsidR="007013B9" w:rsidRPr="008C5813" w:rsidSect="00D66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12A72"/>
    <w:multiLevelType w:val="multilevel"/>
    <w:tmpl w:val="E6A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B387F"/>
    <w:multiLevelType w:val="hybridMultilevel"/>
    <w:tmpl w:val="E7D680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98F1979"/>
    <w:multiLevelType w:val="multilevel"/>
    <w:tmpl w:val="D92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01819"/>
    <w:multiLevelType w:val="multilevel"/>
    <w:tmpl w:val="4F4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1820497">
    <w:abstractNumId w:val="0"/>
  </w:num>
  <w:num w:numId="2" w16cid:durableId="731971608">
    <w:abstractNumId w:val="3"/>
  </w:num>
  <w:num w:numId="3" w16cid:durableId="1612276613">
    <w:abstractNumId w:val="2"/>
  </w:num>
  <w:num w:numId="4" w16cid:durableId="15726895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90"/>
    <w:rsid w:val="00061383"/>
    <w:rsid w:val="000C338D"/>
    <w:rsid w:val="001179EA"/>
    <w:rsid w:val="00144D68"/>
    <w:rsid w:val="001B15DA"/>
    <w:rsid w:val="00207423"/>
    <w:rsid w:val="00225A8C"/>
    <w:rsid w:val="0022617C"/>
    <w:rsid w:val="00286FDA"/>
    <w:rsid w:val="00342C19"/>
    <w:rsid w:val="00380802"/>
    <w:rsid w:val="003A7BCF"/>
    <w:rsid w:val="004B4F70"/>
    <w:rsid w:val="00551387"/>
    <w:rsid w:val="005A449F"/>
    <w:rsid w:val="005C02AE"/>
    <w:rsid w:val="005E015B"/>
    <w:rsid w:val="005F4B90"/>
    <w:rsid w:val="00631724"/>
    <w:rsid w:val="006D0B2F"/>
    <w:rsid w:val="007013B9"/>
    <w:rsid w:val="007D12EB"/>
    <w:rsid w:val="00826AA6"/>
    <w:rsid w:val="00883AEA"/>
    <w:rsid w:val="008C5813"/>
    <w:rsid w:val="00924BEE"/>
    <w:rsid w:val="00995F90"/>
    <w:rsid w:val="00A60C2B"/>
    <w:rsid w:val="00B47FED"/>
    <w:rsid w:val="00B525A9"/>
    <w:rsid w:val="00C47AF5"/>
    <w:rsid w:val="00CA6746"/>
    <w:rsid w:val="00CF0A1C"/>
    <w:rsid w:val="00D15D61"/>
    <w:rsid w:val="00D660AD"/>
    <w:rsid w:val="00DB6A18"/>
    <w:rsid w:val="00DD47D7"/>
    <w:rsid w:val="00F16FE5"/>
    <w:rsid w:val="00FD7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C63E"/>
  <w15:docId w15:val="{5C994666-4B5E-4DA5-8E0B-AB84187A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2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malhotra1115@gmail.com</dc:creator>
  <cp:lastModifiedBy>ankur mittal</cp:lastModifiedBy>
  <cp:revision>8</cp:revision>
  <dcterms:created xsi:type="dcterms:W3CDTF">2021-04-01T17:55:00Z</dcterms:created>
  <dcterms:modified xsi:type="dcterms:W3CDTF">2022-05-01T13:43:00Z</dcterms:modified>
</cp:coreProperties>
</file>